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40" w:rsidRDefault="001F6040" w:rsidP="001F6040">
      <w:pPr>
        <w:pStyle w:val="Nadpis1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OPONENTNÍ POSUDEK HABILITAČNÍ PRÁCE</w:t>
      </w:r>
    </w:p>
    <w:p w:rsidR="001F6040" w:rsidRDefault="001F6040" w:rsidP="001F6040">
      <w:pPr>
        <w:jc w:val="both"/>
        <w:rPr>
          <w:b/>
          <w:sz w:val="28"/>
        </w:rPr>
      </w:pPr>
    </w:p>
    <w:p w:rsidR="00B77795" w:rsidRDefault="00B14792" w:rsidP="008A492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Uchazeč:         </w:t>
      </w:r>
      <w:r w:rsidR="00ED6693">
        <w:rPr>
          <w:b/>
          <w:sz w:val="24"/>
          <w:szCs w:val="24"/>
        </w:rPr>
        <w:t xml:space="preserve">      </w:t>
      </w:r>
      <w:r w:rsidR="008A4929">
        <w:rPr>
          <w:b/>
          <w:sz w:val="24"/>
          <w:szCs w:val="24"/>
        </w:rPr>
        <w:t xml:space="preserve"> PhDr. Václav Bělík, PhD.</w:t>
      </w:r>
    </w:p>
    <w:p w:rsidR="008A4929" w:rsidRDefault="001F6040" w:rsidP="008A492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Pracoviště: </w:t>
      </w:r>
      <w:r w:rsidR="00B14792">
        <w:rPr>
          <w:b/>
          <w:sz w:val="24"/>
          <w:szCs w:val="24"/>
        </w:rPr>
        <w:t xml:space="preserve">     </w:t>
      </w:r>
      <w:r w:rsidR="00E161E4">
        <w:rPr>
          <w:b/>
          <w:sz w:val="24"/>
          <w:szCs w:val="24"/>
        </w:rPr>
        <w:t xml:space="preserve">      </w:t>
      </w:r>
      <w:r w:rsidR="008A4929">
        <w:rPr>
          <w:b/>
          <w:sz w:val="24"/>
          <w:szCs w:val="24"/>
        </w:rPr>
        <w:t>Pedagogická fakulta, Univerzita Hradec Králové</w:t>
      </w:r>
      <w:r w:rsidR="00B14792">
        <w:rPr>
          <w:b/>
          <w:sz w:val="24"/>
          <w:szCs w:val="24"/>
        </w:rPr>
        <w:t xml:space="preserve">   </w:t>
      </w:r>
    </w:p>
    <w:p w:rsidR="008A4929" w:rsidRDefault="008A4929" w:rsidP="008A492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F6040">
        <w:rPr>
          <w:b/>
          <w:sz w:val="24"/>
          <w:szCs w:val="24"/>
        </w:rPr>
        <w:t xml:space="preserve">éma práce:  </w:t>
      </w:r>
      <w:r w:rsidR="00E161E4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Problematika prevence rizikového chování u žáků základních a</w:t>
      </w:r>
    </w:p>
    <w:p w:rsidR="00ED6693" w:rsidRPr="001F6040" w:rsidRDefault="008A4929" w:rsidP="008A4929">
      <w:pPr>
        <w:spacing w:line="360" w:lineRule="auto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středních škol a možnosti její profesionalizace v českém prostředí.</w:t>
      </w:r>
    </w:p>
    <w:p w:rsidR="001F6040" w:rsidRDefault="001F6040" w:rsidP="008A492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Oponent:        </w:t>
      </w:r>
      <w:r w:rsidR="00B14792">
        <w:rPr>
          <w:b/>
          <w:sz w:val="24"/>
          <w:szCs w:val="24"/>
        </w:rPr>
        <w:t xml:space="preserve"> </w:t>
      </w:r>
      <w:r w:rsidR="00E161E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Prof. PhDr. Blahoslav Kraus, CSc.</w:t>
      </w:r>
    </w:p>
    <w:p w:rsidR="001F6040" w:rsidRDefault="001F6040" w:rsidP="001F60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F6040" w:rsidRDefault="001F6040" w:rsidP="001F6040">
      <w:pPr>
        <w:jc w:val="both"/>
        <w:rPr>
          <w:b/>
          <w:sz w:val="24"/>
          <w:szCs w:val="24"/>
        </w:rPr>
      </w:pPr>
    </w:p>
    <w:p w:rsidR="001F6040" w:rsidRDefault="008A4929" w:rsidP="00620B53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Význam a originalita</w:t>
      </w:r>
      <w:r w:rsidR="001F604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řešené problematiky</w:t>
      </w:r>
    </w:p>
    <w:p w:rsidR="003E0993" w:rsidRDefault="001F6040" w:rsidP="00620B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77795">
        <w:rPr>
          <w:sz w:val="24"/>
          <w:szCs w:val="24"/>
        </w:rPr>
        <w:t xml:space="preserve">Jak </w:t>
      </w:r>
      <w:proofErr w:type="spellStart"/>
      <w:r w:rsidR="00B77795">
        <w:rPr>
          <w:sz w:val="24"/>
          <w:szCs w:val="24"/>
        </w:rPr>
        <w:t>habilitan</w:t>
      </w:r>
      <w:r w:rsidR="008A4929">
        <w:rPr>
          <w:sz w:val="24"/>
          <w:szCs w:val="24"/>
        </w:rPr>
        <w:t>t</w:t>
      </w:r>
      <w:proofErr w:type="spellEnd"/>
      <w:r w:rsidR="008A4929">
        <w:rPr>
          <w:sz w:val="24"/>
          <w:szCs w:val="24"/>
        </w:rPr>
        <w:t xml:space="preserve"> v úvodu sá</w:t>
      </w:r>
      <w:r w:rsidR="00B77795">
        <w:rPr>
          <w:sz w:val="24"/>
          <w:szCs w:val="24"/>
        </w:rPr>
        <w:t>m uvádí</w:t>
      </w:r>
      <w:r w:rsidR="008A4929">
        <w:rPr>
          <w:sz w:val="24"/>
          <w:szCs w:val="24"/>
        </w:rPr>
        <w:t xml:space="preserve">, jedná se o téma velmi frekventované a </w:t>
      </w:r>
      <w:r w:rsidR="00B43953">
        <w:rPr>
          <w:sz w:val="24"/>
          <w:szCs w:val="24"/>
        </w:rPr>
        <w:t xml:space="preserve">současně velmi aktuální vzhledem k výraznému nárůstu rizikového chování u dětí a mládeže. Dané téma má charakter v zásadě </w:t>
      </w:r>
      <w:proofErr w:type="spellStart"/>
      <w:r w:rsidR="00B43953">
        <w:rPr>
          <w:sz w:val="24"/>
          <w:szCs w:val="24"/>
        </w:rPr>
        <w:t>multifaktorový</w:t>
      </w:r>
      <w:proofErr w:type="spellEnd"/>
      <w:r w:rsidR="00B43953">
        <w:rPr>
          <w:sz w:val="24"/>
          <w:szCs w:val="24"/>
        </w:rPr>
        <w:t xml:space="preserve">, ale </w:t>
      </w:r>
      <w:r w:rsidR="00F55E40">
        <w:rPr>
          <w:sz w:val="24"/>
          <w:szCs w:val="24"/>
        </w:rPr>
        <w:t>autor</w:t>
      </w:r>
      <w:r w:rsidR="00B43953">
        <w:rPr>
          <w:sz w:val="24"/>
          <w:szCs w:val="24"/>
        </w:rPr>
        <w:t xml:space="preserve"> je řeší především </w:t>
      </w:r>
      <w:r w:rsidR="00B77795">
        <w:rPr>
          <w:sz w:val="24"/>
          <w:szCs w:val="24"/>
        </w:rPr>
        <w:t>v kontextu sociální pedagogiky</w:t>
      </w:r>
      <w:r w:rsidR="00B43953">
        <w:rPr>
          <w:sz w:val="24"/>
          <w:szCs w:val="24"/>
        </w:rPr>
        <w:t>. C</w:t>
      </w:r>
      <w:r w:rsidR="00A84996">
        <w:rPr>
          <w:sz w:val="24"/>
          <w:szCs w:val="24"/>
        </w:rPr>
        <w:t xml:space="preserve">ílem </w:t>
      </w:r>
      <w:r w:rsidR="00B43953">
        <w:rPr>
          <w:sz w:val="24"/>
          <w:szCs w:val="24"/>
        </w:rPr>
        <w:t xml:space="preserve">práce </w:t>
      </w:r>
      <w:r w:rsidR="00A84996">
        <w:rPr>
          <w:sz w:val="24"/>
          <w:szCs w:val="24"/>
        </w:rPr>
        <w:t>je</w:t>
      </w:r>
      <w:r w:rsidR="00B77795">
        <w:rPr>
          <w:sz w:val="24"/>
          <w:szCs w:val="24"/>
        </w:rPr>
        <w:t xml:space="preserve"> </w:t>
      </w:r>
      <w:r w:rsidR="00B43953">
        <w:rPr>
          <w:sz w:val="24"/>
          <w:szCs w:val="24"/>
        </w:rPr>
        <w:t>analyzovat současný stav dané problematiky na základě teoretického rozboru pramenů českých i zahraničních a vlastního výzkumného šetření.</w:t>
      </w:r>
      <w:r w:rsidR="00B77795">
        <w:rPr>
          <w:sz w:val="24"/>
          <w:szCs w:val="24"/>
        </w:rPr>
        <w:t xml:space="preserve"> </w:t>
      </w:r>
      <w:r w:rsidR="00B43953">
        <w:rPr>
          <w:sz w:val="24"/>
          <w:szCs w:val="24"/>
        </w:rPr>
        <w:t>Z tohoto hlediska je práce nepochybně přínosem pro danou oblast v praxi i pro obor pedagogika</w:t>
      </w:r>
      <w:r w:rsidR="00B77795">
        <w:rPr>
          <w:sz w:val="24"/>
          <w:szCs w:val="24"/>
        </w:rPr>
        <w:t xml:space="preserve">. </w:t>
      </w:r>
      <w:r w:rsidR="00BF0E10">
        <w:rPr>
          <w:sz w:val="24"/>
          <w:szCs w:val="24"/>
        </w:rPr>
        <w:t xml:space="preserve"> </w:t>
      </w:r>
      <w:r w:rsidR="00A7506E">
        <w:rPr>
          <w:sz w:val="24"/>
          <w:szCs w:val="24"/>
        </w:rPr>
        <w:t xml:space="preserve">  </w:t>
      </w:r>
      <w:r w:rsidR="00B14792">
        <w:rPr>
          <w:sz w:val="24"/>
          <w:szCs w:val="24"/>
        </w:rPr>
        <w:t xml:space="preserve">  </w:t>
      </w:r>
    </w:p>
    <w:p w:rsidR="00A7506E" w:rsidRPr="001F6040" w:rsidRDefault="00A7506E" w:rsidP="00620B53">
      <w:pPr>
        <w:spacing w:line="360" w:lineRule="auto"/>
        <w:jc w:val="both"/>
        <w:rPr>
          <w:sz w:val="24"/>
          <w:szCs w:val="24"/>
        </w:rPr>
      </w:pPr>
    </w:p>
    <w:p w:rsidR="00D22F3F" w:rsidRPr="008A4929" w:rsidRDefault="008A4929" w:rsidP="00620B53">
      <w:pPr>
        <w:spacing w:line="360" w:lineRule="auto"/>
        <w:jc w:val="both"/>
        <w:rPr>
          <w:b/>
          <w:i/>
          <w:sz w:val="24"/>
          <w:szCs w:val="24"/>
        </w:rPr>
      </w:pPr>
      <w:r w:rsidRPr="008A4929">
        <w:rPr>
          <w:b/>
          <w:i/>
          <w:sz w:val="24"/>
          <w:szCs w:val="24"/>
        </w:rPr>
        <w:t>Úroveň</w:t>
      </w:r>
      <w:r>
        <w:rPr>
          <w:b/>
          <w:i/>
          <w:sz w:val="24"/>
          <w:szCs w:val="24"/>
        </w:rPr>
        <w:t xml:space="preserve"> rozpracování odborné teorie</w:t>
      </w:r>
      <w:r w:rsidRPr="008A4929">
        <w:rPr>
          <w:b/>
          <w:i/>
          <w:sz w:val="24"/>
          <w:szCs w:val="24"/>
        </w:rPr>
        <w:t xml:space="preserve"> </w:t>
      </w:r>
    </w:p>
    <w:p w:rsidR="00A84996" w:rsidRDefault="00CA6D06" w:rsidP="00620B53">
      <w:pPr>
        <w:spacing w:line="360" w:lineRule="auto"/>
        <w:jc w:val="both"/>
        <w:rPr>
          <w:sz w:val="24"/>
        </w:rPr>
      </w:pPr>
      <w:r>
        <w:rPr>
          <w:b/>
          <w:sz w:val="28"/>
        </w:rPr>
        <w:t xml:space="preserve">  </w:t>
      </w:r>
      <w:r w:rsidR="001F6040">
        <w:rPr>
          <w:b/>
          <w:sz w:val="28"/>
        </w:rPr>
        <w:t xml:space="preserve">      </w:t>
      </w:r>
      <w:r w:rsidR="00F55E40">
        <w:rPr>
          <w:sz w:val="24"/>
        </w:rPr>
        <w:t>Teoretickému rozpracování dané problematiky je věnováno prvých 5 kapitol, ve kterých autor řeší terminologii, současný stav a vývojové tendence ve výskytu rizikového chování</w:t>
      </w:r>
      <w:r w:rsidR="005A7191">
        <w:rPr>
          <w:sz w:val="24"/>
        </w:rPr>
        <w:t xml:space="preserve">, analyzuje, jak probíhá prevence v podmínkách českého školství a </w:t>
      </w:r>
      <w:r w:rsidR="00C15167">
        <w:rPr>
          <w:sz w:val="24"/>
        </w:rPr>
        <w:t xml:space="preserve">jaká je </w:t>
      </w:r>
      <w:r w:rsidR="005A7191">
        <w:rPr>
          <w:sz w:val="24"/>
        </w:rPr>
        <w:t>její orga</w:t>
      </w:r>
      <w:r w:rsidR="00C15167">
        <w:rPr>
          <w:sz w:val="24"/>
        </w:rPr>
        <w:t xml:space="preserve">nizace. Dále se pak zabývá edukací aktérů prevence, z hlediska legislativy i samotného pregraduálního vzdělávání učitelů. </w:t>
      </w:r>
      <w:r w:rsidR="005C3FDA">
        <w:rPr>
          <w:sz w:val="24"/>
        </w:rPr>
        <w:t>Daná problematika je teoreticky rozpracována důkladně s oporou o literaturu a příslušnou dokumentaci. Pozitivně je třeba hodnotit interdisciplinární přístup k dané problematice z pohledu nejen pedagogiky, ale i psychologie, sociologie, medicíny či sociální práce.</w:t>
      </w:r>
      <w:r w:rsidR="00F55E40">
        <w:rPr>
          <w:sz w:val="24"/>
        </w:rPr>
        <w:t xml:space="preserve"> </w:t>
      </w:r>
      <w:r w:rsidR="005C3FDA">
        <w:rPr>
          <w:sz w:val="24"/>
        </w:rPr>
        <w:t>Autor se nevyhýbá komparaci různých pojetí a názorů, zřetelněji mohl být vyjádřen vlastní přístup a jeho zdůvodnění.</w:t>
      </w:r>
      <w:r w:rsidR="00F97355">
        <w:rPr>
          <w:sz w:val="24"/>
        </w:rPr>
        <w:t xml:space="preserve"> </w:t>
      </w:r>
      <w:r w:rsidR="00FB1867">
        <w:rPr>
          <w:sz w:val="24"/>
        </w:rPr>
        <w:t xml:space="preserve"> </w:t>
      </w:r>
      <w:r w:rsidR="001F6040">
        <w:rPr>
          <w:sz w:val="24"/>
        </w:rPr>
        <w:t xml:space="preserve">        </w:t>
      </w:r>
    </w:p>
    <w:p w:rsidR="003A2E5A" w:rsidRDefault="008A4929" w:rsidP="008A4929">
      <w:pPr>
        <w:spacing w:line="360" w:lineRule="auto"/>
        <w:jc w:val="both"/>
        <w:rPr>
          <w:sz w:val="24"/>
        </w:rPr>
      </w:pPr>
      <w:r>
        <w:rPr>
          <w:b/>
          <w:i/>
          <w:sz w:val="24"/>
        </w:rPr>
        <w:t>Úroveň rozpracování výzkumu</w:t>
      </w:r>
      <w:r w:rsidR="00A84996">
        <w:rPr>
          <w:sz w:val="24"/>
        </w:rPr>
        <w:t xml:space="preserve">       </w:t>
      </w:r>
    </w:p>
    <w:p w:rsidR="00075FC4" w:rsidRDefault="005C3FDA" w:rsidP="008A492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Výzkumná část zahrnuje</w:t>
      </w:r>
      <w:r w:rsidR="00D87738">
        <w:rPr>
          <w:sz w:val="24"/>
        </w:rPr>
        <w:t xml:space="preserve"> několik víceméně nezávislých výzkumů. Jednak jde o </w:t>
      </w:r>
      <w:proofErr w:type="spellStart"/>
      <w:r w:rsidR="00D87738">
        <w:rPr>
          <w:sz w:val="24"/>
        </w:rPr>
        <w:t>screening</w:t>
      </w:r>
      <w:proofErr w:type="spellEnd"/>
      <w:r w:rsidR="00D87738">
        <w:rPr>
          <w:sz w:val="24"/>
        </w:rPr>
        <w:t xml:space="preserve"> výskytu rizikového chování adolescentů, </w:t>
      </w:r>
      <w:r w:rsidR="00037A98">
        <w:rPr>
          <w:sz w:val="24"/>
        </w:rPr>
        <w:t>který</w:t>
      </w:r>
      <w:r w:rsidR="00D87738">
        <w:rPr>
          <w:sz w:val="24"/>
        </w:rPr>
        <w:t xml:space="preserve"> je </w:t>
      </w:r>
      <w:r w:rsidR="00037A98">
        <w:rPr>
          <w:sz w:val="24"/>
        </w:rPr>
        <w:t xml:space="preserve">paralelně </w:t>
      </w:r>
      <w:r w:rsidR="00D87738">
        <w:rPr>
          <w:sz w:val="24"/>
        </w:rPr>
        <w:t>zkou</w:t>
      </w:r>
      <w:r w:rsidR="00037A98">
        <w:rPr>
          <w:sz w:val="24"/>
        </w:rPr>
        <w:t>mán i z pohledu učitelů ZŠ a SŠ.</w:t>
      </w:r>
      <w:r w:rsidR="00D87738">
        <w:rPr>
          <w:sz w:val="24"/>
        </w:rPr>
        <w:t xml:space="preserve"> </w:t>
      </w:r>
      <w:r w:rsidR="00037A98">
        <w:rPr>
          <w:sz w:val="24"/>
        </w:rPr>
        <w:t>D</w:t>
      </w:r>
      <w:r w:rsidR="00D87738">
        <w:rPr>
          <w:sz w:val="24"/>
        </w:rPr>
        <w:t>ále je zkoumán stav a aktuální trendy v prevenci rizikového chování, kde respondenty byli metodici prevence a výchovní poradci. Dále autor zkoumal</w:t>
      </w:r>
      <w:r w:rsidR="006B52CA">
        <w:rPr>
          <w:sz w:val="24"/>
        </w:rPr>
        <w:t>,</w:t>
      </w:r>
      <w:r w:rsidR="00D87738">
        <w:rPr>
          <w:sz w:val="24"/>
        </w:rPr>
        <w:t xml:space="preserve"> jak vypadá vzdělávání pedagogů v oblasti prevence rizikového chování</w:t>
      </w:r>
      <w:r w:rsidR="006B52CA">
        <w:rPr>
          <w:sz w:val="24"/>
        </w:rPr>
        <w:t xml:space="preserve"> analýzou dokumentace 29 fakult připravujících učitele. Poslední realizované šetření porovnávalo připravenost studentů sociálně zaměřených oborů a učitelů z praxe na prevenci rizikového chování. Všechna šetření byla </w:t>
      </w:r>
      <w:r w:rsidR="006B52CA">
        <w:rPr>
          <w:sz w:val="24"/>
        </w:rPr>
        <w:lastRenderedPageBreak/>
        <w:t>z metodologického hlediska seriózně připravena, byly použity adekvátní výzkumné metody a nástroje</w:t>
      </w:r>
      <w:r w:rsidR="00C944D7">
        <w:rPr>
          <w:sz w:val="24"/>
        </w:rPr>
        <w:t xml:space="preserve"> (v charakteristice použitých metod postrádám </w:t>
      </w:r>
      <w:r w:rsidR="00075FC4">
        <w:rPr>
          <w:sz w:val="24"/>
        </w:rPr>
        <w:t>metodu analýzy dokumentů – učebních plánů)</w:t>
      </w:r>
      <w:r w:rsidR="006B52CA">
        <w:rPr>
          <w:sz w:val="24"/>
        </w:rPr>
        <w:t>.</w:t>
      </w:r>
    </w:p>
    <w:p w:rsidR="005C3FDA" w:rsidRDefault="00075FC4" w:rsidP="008A492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</w:t>
      </w:r>
      <w:r w:rsidR="006B52CA">
        <w:rPr>
          <w:sz w:val="24"/>
        </w:rPr>
        <w:t>Pozornost byla věnována i utváření výběrových souborů a průběh</w:t>
      </w:r>
      <w:r w:rsidR="00BF4BA9">
        <w:rPr>
          <w:sz w:val="24"/>
        </w:rPr>
        <w:t xml:space="preserve">u šetření, k vyhodnocení byly použity příslušné statistické metody (Studentův t-test, </w:t>
      </w:r>
      <w:proofErr w:type="spellStart"/>
      <w:r w:rsidR="00BF4BA9">
        <w:rPr>
          <w:sz w:val="24"/>
        </w:rPr>
        <w:t>Spearmenův</w:t>
      </w:r>
      <w:proofErr w:type="spellEnd"/>
      <w:r w:rsidR="00BF4BA9">
        <w:rPr>
          <w:sz w:val="24"/>
        </w:rPr>
        <w:t xml:space="preserve"> test korelace</w:t>
      </w:r>
      <w:r w:rsidR="00037A98">
        <w:rPr>
          <w:sz w:val="24"/>
        </w:rPr>
        <w:t>)</w:t>
      </w:r>
      <w:r w:rsidR="00BF4BA9">
        <w:rPr>
          <w:sz w:val="24"/>
        </w:rPr>
        <w:t xml:space="preserve"> tak, aby byla</w:t>
      </w:r>
      <w:r w:rsidR="006B52CA">
        <w:rPr>
          <w:sz w:val="24"/>
        </w:rPr>
        <w:t xml:space="preserve"> </w:t>
      </w:r>
      <w:r w:rsidR="00BF4BA9">
        <w:rPr>
          <w:sz w:val="24"/>
        </w:rPr>
        <w:t xml:space="preserve">zachována validita i reliabilita výzkumu. Výsledky výzkumu jsou dostatečně interpretovány a také z nich vyvozeny patřičné závěry. Konkrétních doporučení pro praxi je celá řada jak směrem k samotným </w:t>
      </w:r>
      <w:r w:rsidR="001C1C05">
        <w:rPr>
          <w:sz w:val="24"/>
        </w:rPr>
        <w:t xml:space="preserve">základním a středním </w:t>
      </w:r>
      <w:r w:rsidR="00BF4BA9">
        <w:rPr>
          <w:sz w:val="24"/>
        </w:rPr>
        <w:t>školám,</w:t>
      </w:r>
      <w:r w:rsidR="001C1C05">
        <w:rPr>
          <w:sz w:val="24"/>
        </w:rPr>
        <w:t xml:space="preserve"> tak ke školám vysokým včetně doporučení koncepčních směřujících k zákonodárcům. Jiná věc je, jak tato d</w:t>
      </w:r>
      <w:r w:rsidR="00C944D7">
        <w:rPr>
          <w:sz w:val="24"/>
        </w:rPr>
        <w:t>oporučení v realitě prosazovat a kdo by je měl prosazovat.</w:t>
      </w:r>
      <w:r w:rsidR="00BF4BA9">
        <w:rPr>
          <w:sz w:val="24"/>
        </w:rPr>
        <w:t xml:space="preserve"> </w:t>
      </w:r>
    </w:p>
    <w:p w:rsidR="001F6040" w:rsidRDefault="001F6040" w:rsidP="001F6040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Formální stránka práce</w:t>
      </w:r>
    </w:p>
    <w:p w:rsidR="001F6040" w:rsidRDefault="00721DF1" w:rsidP="001F60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C1C05" w:rsidRPr="001F6040">
        <w:rPr>
          <w:sz w:val="24"/>
          <w:szCs w:val="24"/>
        </w:rPr>
        <w:t>Autor</w:t>
      </w:r>
      <w:r w:rsidR="001C1C05">
        <w:rPr>
          <w:sz w:val="24"/>
          <w:szCs w:val="24"/>
        </w:rPr>
        <w:t xml:space="preserve"> </w:t>
      </w:r>
      <w:r w:rsidR="001C1C05">
        <w:rPr>
          <w:sz w:val="24"/>
        </w:rPr>
        <w:t>svoji práci člení celkem do sedmi kapitol, p</w:t>
      </w:r>
      <w:r w:rsidR="003318C5">
        <w:rPr>
          <w:sz w:val="24"/>
          <w:szCs w:val="24"/>
        </w:rPr>
        <w:t>ráce m</w:t>
      </w:r>
      <w:r>
        <w:rPr>
          <w:sz w:val="24"/>
          <w:szCs w:val="24"/>
        </w:rPr>
        <w:t xml:space="preserve">á celkový rozsah </w:t>
      </w:r>
      <w:r w:rsidR="00A919E2">
        <w:rPr>
          <w:sz w:val="24"/>
          <w:szCs w:val="24"/>
        </w:rPr>
        <w:t>1</w:t>
      </w:r>
      <w:r w:rsidR="000427EB">
        <w:rPr>
          <w:sz w:val="24"/>
          <w:szCs w:val="24"/>
        </w:rPr>
        <w:t>60</w:t>
      </w:r>
      <w:r w:rsidR="00936A49">
        <w:rPr>
          <w:sz w:val="24"/>
          <w:szCs w:val="24"/>
        </w:rPr>
        <w:t xml:space="preserve"> </w:t>
      </w:r>
      <w:r>
        <w:rPr>
          <w:sz w:val="24"/>
          <w:szCs w:val="24"/>
        </w:rPr>
        <w:t>stran</w:t>
      </w:r>
      <w:r w:rsidR="005C3FDA">
        <w:rPr>
          <w:sz w:val="24"/>
          <w:szCs w:val="24"/>
        </w:rPr>
        <w:t>, proporcionalita teoretické i výzkumn</w:t>
      </w:r>
      <w:r w:rsidR="00037A98">
        <w:rPr>
          <w:sz w:val="24"/>
          <w:szCs w:val="24"/>
        </w:rPr>
        <w:t>é</w:t>
      </w:r>
      <w:r w:rsidR="005C3FDA">
        <w:rPr>
          <w:sz w:val="24"/>
          <w:szCs w:val="24"/>
        </w:rPr>
        <w:t xml:space="preserve"> části je vyvážená, uspořádání kapitol je logické</w:t>
      </w:r>
      <w:r w:rsidR="00CE3221">
        <w:rPr>
          <w:sz w:val="24"/>
          <w:szCs w:val="24"/>
        </w:rPr>
        <w:t xml:space="preserve"> (pro lepší přehlednost mohly být v textu uvedeny odkazy na přílohy)</w:t>
      </w:r>
      <w:r w:rsidR="005C3FDA">
        <w:rPr>
          <w:sz w:val="24"/>
          <w:szCs w:val="24"/>
        </w:rPr>
        <w:t>. Práce je psána odborným stylem</w:t>
      </w:r>
      <w:r w:rsidR="00D87738">
        <w:rPr>
          <w:sz w:val="24"/>
          <w:szCs w:val="24"/>
        </w:rPr>
        <w:t xml:space="preserve"> i jazykem s oporou o dostatečný počet zdrojů domácích i zahraničních (celkem jich je uvedeno přes 160). Respektovány jsou také zásady etiky vědecké práce, takže z</w:t>
      </w:r>
      <w:r w:rsidR="005C3FDA">
        <w:rPr>
          <w:sz w:val="24"/>
          <w:szCs w:val="24"/>
        </w:rPr>
        <w:t xml:space="preserve"> </w:t>
      </w:r>
      <w:r w:rsidR="00323482">
        <w:rPr>
          <w:sz w:val="24"/>
          <w:szCs w:val="24"/>
        </w:rPr>
        <w:t xml:space="preserve">formálního hlediska </w:t>
      </w:r>
      <w:r w:rsidR="00D87738">
        <w:rPr>
          <w:sz w:val="24"/>
          <w:szCs w:val="24"/>
        </w:rPr>
        <w:t>jsou splněny</w:t>
      </w:r>
      <w:r w:rsidR="00524880">
        <w:rPr>
          <w:sz w:val="24"/>
          <w:szCs w:val="24"/>
        </w:rPr>
        <w:t xml:space="preserve"> </w:t>
      </w:r>
      <w:r w:rsidR="00322EF0">
        <w:rPr>
          <w:sz w:val="24"/>
          <w:szCs w:val="24"/>
        </w:rPr>
        <w:t>nároky kladené na odborné</w:t>
      </w:r>
      <w:r w:rsidR="001F6040">
        <w:rPr>
          <w:sz w:val="24"/>
          <w:szCs w:val="24"/>
        </w:rPr>
        <w:t xml:space="preserve"> práce. </w:t>
      </w:r>
      <w:r w:rsidR="00524880">
        <w:rPr>
          <w:sz w:val="24"/>
          <w:szCs w:val="24"/>
        </w:rPr>
        <w:t xml:space="preserve"> </w:t>
      </w:r>
    </w:p>
    <w:p w:rsidR="001F6040" w:rsidRDefault="001F6040" w:rsidP="00C944D7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Náměty a otázky k obhajobě</w:t>
      </w:r>
    </w:p>
    <w:p w:rsidR="00075FC4" w:rsidRDefault="00C944D7" w:rsidP="00C944D7">
      <w:pPr>
        <w:pStyle w:val="Odsekzoznamu"/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Autor se zmiňuje o zkušenostech s oborem „</w:t>
      </w:r>
      <w:proofErr w:type="spellStart"/>
      <w:r>
        <w:rPr>
          <w:sz w:val="24"/>
          <w:szCs w:val="24"/>
        </w:rPr>
        <w:t>preventolologie</w:t>
      </w:r>
      <w:proofErr w:type="spellEnd"/>
      <w:r>
        <w:rPr>
          <w:sz w:val="24"/>
          <w:szCs w:val="24"/>
        </w:rPr>
        <w:t>“ v</w:t>
      </w:r>
      <w:r w:rsidR="00075FC4">
        <w:rPr>
          <w:sz w:val="24"/>
          <w:szCs w:val="24"/>
        </w:rPr>
        <w:t> </w:t>
      </w:r>
      <w:r>
        <w:rPr>
          <w:sz w:val="24"/>
          <w:szCs w:val="24"/>
        </w:rPr>
        <w:t>cizině</w:t>
      </w:r>
      <w:r w:rsidR="00075FC4">
        <w:rPr>
          <w:sz w:val="24"/>
          <w:szCs w:val="24"/>
        </w:rPr>
        <w:t xml:space="preserve"> (s. 61)</w:t>
      </w:r>
      <w:r>
        <w:rPr>
          <w:sz w:val="24"/>
          <w:szCs w:val="24"/>
        </w:rPr>
        <w:t>. Kde</w:t>
      </w:r>
    </w:p>
    <w:p w:rsidR="00322EF0" w:rsidRDefault="00111E26" w:rsidP="00C944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C944D7" w:rsidRPr="00075FC4">
        <w:rPr>
          <w:sz w:val="24"/>
          <w:szCs w:val="24"/>
        </w:rPr>
        <w:t>onkrétně</w:t>
      </w:r>
      <w:r w:rsidR="00075FC4">
        <w:rPr>
          <w:sz w:val="24"/>
          <w:szCs w:val="24"/>
        </w:rPr>
        <w:t xml:space="preserve"> </w:t>
      </w:r>
      <w:r w:rsidR="00C944D7" w:rsidRPr="00C944D7">
        <w:rPr>
          <w:sz w:val="24"/>
          <w:szCs w:val="24"/>
        </w:rPr>
        <w:t>mají tyto zkušenosti?</w:t>
      </w:r>
    </w:p>
    <w:p w:rsidR="00075FC4" w:rsidRDefault="00C944D7" w:rsidP="00C944D7">
      <w:pPr>
        <w:pStyle w:val="Odsekzoznamu"/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75FC4">
        <w:rPr>
          <w:sz w:val="24"/>
          <w:szCs w:val="24"/>
        </w:rPr>
        <w:t> </w:t>
      </w:r>
      <w:r>
        <w:rPr>
          <w:sz w:val="24"/>
          <w:szCs w:val="24"/>
        </w:rPr>
        <w:t>analýze</w:t>
      </w:r>
      <w:r w:rsidR="00075FC4">
        <w:rPr>
          <w:sz w:val="24"/>
          <w:szCs w:val="24"/>
        </w:rPr>
        <w:t xml:space="preserve"> učebních plánů oborů učitelství je řeč o předmětech primárních a sekundárních. </w:t>
      </w:r>
    </w:p>
    <w:p w:rsidR="00C944D7" w:rsidRDefault="00075FC4" w:rsidP="00075FC4">
      <w:pPr>
        <w:spacing w:line="360" w:lineRule="auto"/>
        <w:jc w:val="both"/>
        <w:rPr>
          <w:sz w:val="24"/>
          <w:szCs w:val="24"/>
        </w:rPr>
      </w:pPr>
      <w:r w:rsidRPr="00075FC4">
        <w:rPr>
          <w:sz w:val="24"/>
          <w:szCs w:val="24"/>
        </w:rPr>
        <w:t>Není zřejmé kritérium tohoto rozdělení.</w:t>
      </w:r>
    </w:p>
    <w:p w:rsidR="00075FC4" w:rsidRDefault="00075FC4" w:rsidP="00075FC4">
      <w:pPr>
        <w:pStyle w:val="Odsekzoznamu"/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Jak vysvětlit zjištění, že nejlepší informovanost o rizikových jevech vykazují učitelé na</w:t>
      </w:r>
    </w:p>
    <w:p w:rsidR="00C411FE" w:rsidRDefault="00075FC4" w:rsidP="00075FC4">
      <w:pPr>
        <w:spacing w:line="360" w:lineRule="auto"/>
        <w:jc w:val="both"/>
        <w:rPr>
          <w:sz w:val="24"/>
          <w:szCs w:val="24"/>
        </w:rPr>
      </w:pPr>
      <w:r w:rsidRPr="00075FC4">
        <w:rPr>
          <w:sz w:val="24"/>
          <w:szCs w:val="24"/>
        </w:rPr>
        <w:t>gymnáziích ve srovnání s učiteli na odborných školách i na školách základních.</w:t>
      </w:r>
      <w:r>
        <w:rPr>
          <w:sz w:val="24"/>
          <w:szCs w:val="24"/>
        </w:rPr>
        <w:t xml:space="preserve"> </w:t>
      </w:r>
      <w:r w:rsidR="00C411FE">
        <w:rPr>
          <w:sz w:val="24"/>
          <w:szCs w:val="24"/>
        </w:rPr>
        <w:t>Stejně tak učitelé gymnázií vykazují nejméně oblastí v souvislosti s prevencí rizikového chování, v nichž by potřebovali odbornou pomoc.</w:t>
      </w:r>
    </w:p>
    <w:p w:rsidR="00CE3221" w:rsidRDefault="00C411FE" w:rsidP="00C411FE">
      <w:pPr>
        <w:pStyle w:val="Odsekzoznamu"/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Učitelé uvádějí </w:t>
      </w:r>
      <w:r w:rsidR="00111E26">
        <w:rPr>
          <w:sz w:val="24"/>
          <w:szCs w:val="24"/>
        </w:rPr>
        <w:t xml:space="preserve">jako neproblematičtější oblast v prevenci rizikového chování spolupráci </w:t>
      </w:r>
    </w:p>
    <w:p w:rsidR="00075FC4" w:rsidRPr="00CE3221" w:rsidRDefault="00111E26" w:rsidP="00CE3221">
      <w:pPr>
        <w:spacing w:line="360" w:lineRule="auto"/>
        <w:jc w:val="both"/>
        <w:rPr>
          <w:sz w:val="24"/>
          <w:szCs w:val="24"/>
        </w:rPr>
      </w:pPr>
      <w:r w:rsidRPr="00CE3221">
        <w:rPr>
          <w:sz w:val="24"/>
          <w:szCs w:val="24"/>
        </w:rPr>
        <w:t>s rodiči, problémy v komunikaci s nimi, špatné vzory v</w:t>
      </w:r>
      <w:r w:rsidR="00CE3221">
        <w:rPr>
          <w:sz w:val="24"/>
          <w:szCs w:val="24"/>
        </w:rPr>
        <w:t> </w:t>
      </w:r>
      <w:r w:rsidRPr="00CE3221">
        <w:rPr>
          <w:sz w:val="24"/>
          <w:szCs w:val="24"/>
        </w:rPr>
        <w:t>rodině</w:t>
      </w:r>
      <w:r w:rsidR="00CE3221">
        <w:rPr>
          <w:sz w:val="24"/>
          <w:szCs w:val="24"/>
        </w:rPr>
        <w:t>,</w:t>
      </w:r>
      <w:r w:rsidRPr="00CE3221">
        <w:rPr>
          <w:sz w:val="24"/>
          <w:szCs w:val="24"/>
        </w:rPr>
        <w:t xml:space="preserve"> možnost dohody s rodiči. Má tato situace nějaké řešení?</w:t>
      </w:r>
      <w:r w:rsidR="00C411FE" w:rsidRPr="00CE3221">
        <w:rPr>
          <w:sz w:val="24"/>
          <w:szCs w:val="24"/>
        </w:rPr>
        <w:t xml:space="preserve">   </w:t>
      </w:r>
      <w:r w:rsidR="00075FC4" w:rsidRPr="00CE3221">
        <w:rPr>
          <w:color w:val="FF0000"/>
          <w:sz w:val="24"/>
          <w:szCs w:val="24"/>
        </w:rPr>
        <w:t xml:space="preserve"> </w:t>
      </w:r>
    </w:p>
    <w:p w:rsidR="002932A9" w:rsidRDefault="002932A9" w:rsidP="00C944D7">
      <w:pPr>
        <w:spacing w:line="360" w:lineRule="auto"/>
        <w:jc w:val="both"/>
        <w:rPr>
          <w:b/>
          <w:i/>
          <w:sz w:val="24"/>
          <w:szCs w:val="24"/>
        </w:rPr>
      </w:pPr>
    </w:p>
    <w:p w:rsidR="001F6040" w:rsidRDefault="002932A9" w:rsidP="001F6040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</w:t>
      </w:r>
      <w:r w:rsidR="001F6040">
        <w:rPr>
          <w:b/>
          <w:i/>
          <w:sz w:val="24"/>
          <w:szCs w:val="24"/>
        </w:rPr>
        <w:t>ávěr:</w:t>
      </w:r>
    </w:p>
    <w:p w:rsidR="001C1C05" w:rsidRDefault="00EC67A8" w:rsidP="001F60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F6040">
        <w:rPr>
          <w:sz w:val="24"/>
          <w:szCs w:val="24"/>
        </w:rPr>
        <w:t>Předkládaná práce je nepochybně výsledkem značného</w:t>
      </w:r>
      <w:r w:rsidR="00D22F3F">
        <w:rPr>
          <w:sz w:val="24"/>
          <w:szCs w:val="24"/>
        </w:rPr>
        <w:t xml:space="preserve"> pracovního úsilí, svědčí o </w:t>
      </w:r>
      <w:r w:rsidR="00323482">
        <w:rPr>
          <w:sz w:val="24"/>
          <w:szCs w:val="24"/>
        </w:rPr>
        <w:t>zaujetí tématem a snahou po důkladnosti</w:t>
      </w:r>
      <w:r w:rsidR="001C1C05">
        <w:rPr>
          <w:sz w:val="24"/>
          <w:szCs w:val="24"/>
        </w:rPr>
        <w:t xml:space="preserve"> a komplexnosti v přístupu k dané problematice</w:t>
      </w:r>
      <w:r w:rsidR="00B04C85">
        <w:rPr>
          <w:sz w:val="24"/>
          <w:szCs w:val="24"/>
        </w:rPr>
        <w:t xml:space="preserve">. </w:t>
      </w:r>
      <w:r w:rsidR="001C1C05">
        <w:rPr>
          <w:sz w:val="24"/>
          <w:szCs w:val="24"/>
        </w:rPr>
        <w:t xml:space="preserve">Přináší řadu nových poznatků z dané oblasti, které mohou být využity jak v praxi, tak v rozvoji sociální </w:t>
      </w:r>
      <w:r w:rsidR="001C1C05">
        <w:rPr>
          <w:sz w:val="24"/>
          <w:szCs w:val="24"/>
        </w:rPr>
        <w:lastRenderedPageBreak/>
        <w:t>pedagogiky jako oboru. Autor se danou problematikou zabývá systematicky již delší dobu a je předpoklad, že i nadále bude svými poznatky přispívat k</w:t>
      </w:r>
      <w:r w:rsidR="00111E26">
        <w:rPr>
          <w:sz w:val="24"/>
          <w:szCs w:val="24"/>
        </w:rPr>
        <w:t xml:space="preserve"> jejímu </w:t>
      </w:r>
      <w:r w:rsidR="001C1C05">
        <w:rPr>
          <w:sz w:val="24"/>
          <w:szCs w:val="24"/>
        </w:rPr>
        <w:t xml:space="preserve">rozvoji </w:t>
      </w:r>
      <w:r w:rsidR="00111E26">
        <w:rPr>
          <w:sz w:val="24"/>
          <w:szCs w:val="24"/>
        </w:rPr>
        <w:t xml:space="preserve">v rovině teoretické </w:t>
      </w:r>
      <w:r w:rsidR="001C1C05">
        <w:rPr>
          <w:sz w:val="24"/>
          <w:szCs w:val="24"/>
        </w:rPr>
        <w:t xml:space="preserve">i ke zkvalitňování praxe. </w:t>
      </w:r>
    </w:p>
    <w:p w:rsidR="001F6040" w:rsidRDefault="001C1C05" w:rsidP="001F60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4C85">
        <w:rPr>
          <w:sz w:val="24"/>
          <w:szCs w:val="24"/>
        </w:rPr>
        <w:t>P</w:t>
      </w:r>
      <w:r w:rsidR="001F6040">
        <w:rPr>
          <w:sz w:val="24"/>
          <w:szCs w:val="24"/>
        </w:rPr>
        <w:t xml:space="preserve">ráce odpovídá </w:t>
      </w:r>
      <w:r w:rsidR="00A31CC8">
        <w:rPr>
          <w:sz w:val="24"/>
          <w:szCs w:val="24"/>
        </w:rPr>
        <w:t>p</w:t>
      </w:r>
      <w:r w:rsidR="001F6040">
        <w:rPr>
          <w:sz w:val="24"/>
          <w:szCs w:val="24"/>
        </w:rPr>
        <w:t>ožadavkům kladeným na habilitační práce</w:t>
      </w:r>
      <w:r w:rsidR="00215EA8">
        <w:rPr>
          <w:sz w:val="24"/>
          <w:szCs w:val="24"/>
        </w:rPr>
        <w:t>,</w:t>
      </w:r>
      <w:r w:rsidR="001F6040">
        <w:rPr>
          <w:sz w:val="24"/>
          <w:szCs w:val="24"/>
        </w:rPr>
        <w:t xml:space="preserve"> a proto</w:t>
      </w:r>
      <w:r w:rsidR="00EA6297">
        <w:rPr>
          <w:sz w:val="24"/>
          <w:szCs w:val="24"/>
        </w:rPr>
        <w:t xml:space="preserve"> </w:t>
      </w:r>
      <w:r w:rsidR="001F6040">
        <w:rPr>
          <w:sz w:val="24"/>
        </w:rPr>
        <w:t>ji doporučuji k obhajobě a navrhuji, v případě úspěšné obhajoby, udělení věde</w:t>
      </w:r>
      <w:r w:rsidR="00EC67A8">
        <w:rPr>
          <w:sz w:val="24"/>
        </w:rPr>
        <w:t xml:space="preserve">cko-pedagogické hodnosti docent </w:t>
      </w:r>
      <w:r w:rsidR="00733807">
        <w:rPr>
          <w:sz w:val="24"/>
        </w:rPr>
        <w:t xml:space="preserve">v </w:t>
      </w:r>
      <w:r w:rsidR="00EC67A8">
        <w:rPr>
          <w:sz w:val="24"/>
        </w:rPr>
        <w:t>oboru pedagogika</w:t>
      </w:r>
      <w:r w:rsidR="001F6040">
        <w:rPr>
          <w:sz w:val="24"/>
        </w:rPr>
        <w:t xml:space="preserve"> </w:t>
      </w: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2932A9" w:rsidRDefault="002932A9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Hradec Králové </w:t>
      </w:r>
      <w:r w:rsidR="00215EA8">
        <w:rPr>
          <w:sz w:val="24"/>
        </w:rPr>
        <w:t>1</w:t>
      </w:r>
      <w:r w:rsidR="008A4929">
        <w:rPr>
          <w:sz w:val="24"/>
        </w:rPr>
        <w:t>9</w:t>
      </w:r>
      <w:r w:rsidR="00B04C85">
        <w:rPr>
          <w:sz w:val="24"/>
        </w:rPr>
        <w:t xml:space="preserve">. </w:t>
      </w:r>
      <w:r w:rsidR="008A4929">
        <w:rPr>
          <w:sz w:val="24"/>
        </w:rPr>
        <w:t>března</w:t>
      </w:r>
      <w:r w:rsidR="00B04C85">
        <w:rPr>
          <w:sz w:val="24"/>
        </w:rPr>
        <w:t xml:space="preserve"> 201</w:t>
      </w:r>
      <w:r w:rsidR="001C1C05">
        <w:rPr>
          <w:sz w:val="24"/>
        </w:rPr>
        <w:t>8</w:t>
      </w:r>
      <w:r>
        <w:rPr>
          <w:sz w:val="24"/>
        </w:rPr>
        <w:t xml:space="preserve"> </w:t>
      </w:r>
      <w:r w:rsidR="008A4929">
        <w:rPr>
          <w:sz w:val="24"/>
        </w:rPr>
        <w:t xml:space="preserve">    </w:t>
      </w:r>
      <w:r>
        <w:rPr>
          <w:sz w:val="24"/>
        </w:rPr>
        <w:t xml:space="preserve">                                         Prof. PhDr. Blahoslav Kraus,</w:t>
      </w:r>
      <w:r w:rsidR="008A4929">
        <w:rPr>
          <w:sz w:val="24"/>
        </w:rPr>
        <w:t xml:space="preserve"> </w:t>
      </w:r>
      <w:r>
        <w:rPr>
          <w:sz w:val="24"/>
        </w:rPr>
        <w:t xml:space="preserve">CSc.             </w:t>
      </w: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1F6040" w:rsidRDefault="001F6040" w:rsidP="001F6040">
      <w:pPr>
        <w:spacing w:line="360" w:lineRule="auto"/>
        <w:jc w:val="both"/>
        <w:rPr>
          <w:sz w:val="24"/>
        </w:rPr>
      </w:pPr>
    </w:p>
    <w:p w:rsidR="00FD28FF" w:rsidRDefault="00FD28FF"/>
    <w:sectPr w:rsidR="00FD28FF" w:rsidSect="00FD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87E2E"/>
    <w:multiLevelType w:val="hybridMultilevel"/>
    <w:tmpl w:val="59EE5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40"/>
    <w:rsid w:val="00005819"/>
    <w:rsid w:val="000242A8"/>
    <w:rsid w:val="00026C5F"/>
    <w:rsid w:val="0003437F"/>
    <w:rsid w:val="00037A98"/>
    <w:rsid w:val="000427EB"/>
    <w:rsid w:val="000552B5"/>
    <w:rsid w:val="00073ECB"/>
    <w:rsid w:val="00075FC4"/>
    <w:rsid w:val="00093F98"/>
    <w:rsid w:val="000A4E04"/>
    <w:rsid w:val="000C7C38"/>
    <w:rsid w:val="000F47E6"/>
    <w:rsid w:val="000F4D6F"/>
    <w:rsid w:val="00111E26"/>
    <w:rsid w:val="00122D72"/>
    <w:rsid w:val="001238B5"/>
    <w:rsid w:val="001268BD"/>
    <w:rsid w:val="001764E3"/>
    <w:rsid w:val="001A2D32"/>
    <w:rsid w:val="001C1C05"/>
    <w:rsid w:val="001F6040"/>
    <w:rsid w:val="00215EA8"/>
    <w:rsid w:val="002167EE"/>
    <w:rsid w:val="002932A9"/>
    <w:rsid w:val="00296173"/>
    <w:rsid w:val="002E0A1B"/>
    <w:rsid w:val="00302FFB"/>
    <w:rsid w:val="00311F05"/>
    <w:rsid w:val="00322EF0"/>
    <w:rsid w:val="00323482"/>
    <w:rsid w:val="003318C5"/>
    <w:rsid w:val="00344420"/>
    <w:rsid w:val="0034798A"/>
    <w:rsid w:val="00374D80"/>
    <w:rsid w:val="003A2E5A"/>
    <w:rsid w:val="003C615C"/>
    <w:rsid w:val="003C65A0"/>
    <w:rsid w:val="003E0993"/>
    <w:rsid w:val="003E3A20"/>
    <w:rsid w:val="00406F9C"/>
    <w:rsid w:val="004111A8"/>
    <w:rsid w:val="00424A75"/>
    <w:rsid w:val="00432A78"/>
    <w:rsid w:val="00492B7D"/>
    <w:rsid w:val="004F41CD"/>
    <w:rsid w:val="004F6C8E"/>
    <w:rsid w:val="00524880"/>
    <w:rsid w:val="005308FD"/>
    <w:rsid w:val="00534AE2"/>
    <w:rsid w:val="005A6F99"/>
    <w:rsid w:val="005A7191"/>
    <w:rsid w:val="005C3FDA"/>
    <w:rsid w:val="005D6579"/>
    <w:rsid w:val="005E0A50"/>
    <w:rsid w:val="005F1404"/>
    <w:rsid w:val="00620B53"/>
    <w:rsid w:val="006328F6"/>
    <w:rsid w:val="006B52CA"/>
    <w:rsid w:val="0070333E"/>
    <w:rsid w:val="0070743A"/>
    <w:rsid w:val="00721DF1"/>
    <w:rsid w:val="00733807"/>
    <w:rsid w:val="00786304"/>
    <w:rsid w:val="007920A7"/>
    <w:rsid w:val="00794E24"/>
    <w:rsid w:val="007A1D01"/>
    <w:rsid w:val="007A2C96"/>
    <w:rsid w:val="007E2D85"/>
    <w:rsid w:val="007F1DEA"/>
    <w:rsid w:val="007F202D"/>
    <w:rsid w:val="00815EE3"/>
    <w:rsid w:val="00882A12"/>
    <w:rsid w:val="008A4929"/>
    <w:rsid w:val="008B101C"/>
    <w:rsid w:val="00936A49"/>
    <w:rsid w:val="00964C99"/>
    <w:rsid w:val="00982853"/>
    <w:rsid w:val="00993538"/>
    <w:rsid w:val="009B5E6D"/>
    <w:rsid w:val="009C630F"/>
    <w:rsid w:val="009F231C"/>
    <w:rsid w:val="00A31CC8"/>
    <w:rsid w:val="00A53EF0"/>
    <w:rsid w:val="00A53F49"/>
    <w:rsid w:val="00A62766"/>
    <w:rsid w:val="00A7506E"/>
    <w:rsid w:val="00A84996"/>
    <w:rsid w:val="00A919E2"/>
    <w:rsid w:val="00AA3383"/>
    <w:rsid w:val="00AC788E"/>
    <w:rsid w:val="00B03A4E"/>
    <w:rsid w:val="00B04C85"/>
    <w:rsid w:val="00B055B0"/>
    <w:rsid w:val="00B14792"/>
    <w:rsid w:val="00B43953"/>
    <w:rsid w:val="00B5201C"/>
    <w:rsid w:val="00B5310D"/>
    <w:rsid w:val="00B77795"/>
    <w:rsid w:val="00BE454F"/>
    <w:rsid w:val="00BF0E10"/>
    <w:rsid w:val="00BF4BA9"/>
    <w:rsid w:val="00C026FE"/>
    <w:rsid w:val="00C15167"/>
    <w:rsid w:val="00C1678D"/>
    <w:rsid w:val="00C411FE"/>
    <w:rsid w:val="00C552A4"/>
    <w:rsid w:val="00C944D7"/>
    <w:rsid w:val="00CA6D06"/>
    <w:rsid w:val="00CE22B1"/>
    <w:rsid w:val="00CE3221"/>
    <w:rsid w:val="00D06B35"/>
    <w:rsid w:val="00D22F3F"/>
    <w:rsid w:val="00D34600"/>
    <w:rsid w:val="00D44AB0"/>
    <w:rsid w:val="00D8122D"/>
    <w:rsid w:val="00D844F0"/>
    <w:rsid w:val="00D87738"/>
    <w:rsid w:val="00DA2F4A"/>
    <w:rsid w:val="00DB52BA"/>
    <w:rsid w:val="00E003EB"/>
    <w:rsid w:val="00E161E4"/>
    <w:rsid w:val="00E42E20"/>
    <w:rsid w:val="00E54202"/>
    <w:rsid w:val="00EA6297"/>
    <w:rsid w:val="00EC3835"/>
    <w:rsid w:val="00EC67A8"/>
    <w:rsid w:val="00ED6693"/>
    <w:rsid w:val="00F272FE"/>
    <w:rsid w:val="00F32114"/>
    <w:rsid w:val="00F55E40"/>
    <w:rsid w:val="00F6094D"/>
    <w:rsid w:val="00F721E2"/>
    <w:rsid w:val="00F97355"/>
    <w:rsid w:val="00FB1867"/>
    <w:rsid w:val="00FB5198"/>
    <w:rsid w:val="00FC2538"/>
    <w:rsid w:val="00FD28FF"/>
    <w:rsid w:val="00F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0A42E-EB2F-4A53-A778-6926760B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6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F6040"/>
    <w:pPr>
      <w:keepNext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F604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406F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32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22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60486-365A-4DEB-B043-63A35FF4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KSPSOP PdF UHK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krausbl1</dc:creator>
  <cp:keywords/>
  <dc:description/>
  <cp:lastModifiedBy>Fudorova Miroslava, Mgr.</cp:lastModifiedBy>
  <cp:revision>2</cp:revision>
  <cp:lastPrinted>2018-03-22T10:26:00Z</cp:lastPrinted>
  <dcterms:created xsi:type="dcterms:W3CDTF">2018-04-03T09:16:00Z</dcterms:created>
  <dcterms:modified xsi:type="dcterms:W3CDTF">2018-04-03T09:16:00Z</dcterms:modified>
</cp:coreProperties>
</file>